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C07" w:rsidRDefault="00A13C07" w:rsidP="00A13C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ПРОСВЕЩЕНИЯ РОССИЙСКОЙ ФЕДЕРАЦИИ</w:t>
      </w:r>
    </w:p>
    <w:p w:rsidR="00A13C07" w:rsidRDefault="00A13C07" w:rsidP="00A13C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A13C07" w:rsidRDefault="00A13C07" w:rsidP="00A13C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 «Управление образования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Гудермесского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района»</w:t>
      </w:r>
    </w:p>
    <w:p w:rsidR="00A13C07" w:rsidRDefault="00A13C07" w:rsidP="00A13C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«Нижне-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Нойберская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школа №2»</w:t>
      </w:r>
    </w:p>
    <w:p w:rsidR="00A13C07" w:rsidRDefault="00A13C07" w:rsidP="00A13C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                                                                                     СОГЛАСОВАНО</w:t>
      </w:r>
    </w:p>
    <w:p w:rsidR="00A13C07" w:rsidRDefault="00A13C07" w:rsidP="00A13C0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решением методического совета                                           Зам. директора по УР</w:t>
      </w:r>
    </w:p>
    <w:p w:rsidR="00A13C07" w:rsidRDefault="00A13C07" w:rsidP="00A13C0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учителей начальных классов                                                          Исаева З.В.</w:t>
      </w:r>
    </w:p>
    <w:p w:rsidR="00A13C07" w:rsidRDefault="00A13C07" w:rsidP="00A13C0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№1 от 30.08.2023 </w:t>
      </w:r>
    </w:p>
    <w:p w:rsidR="00A13C07" w:rsidRDefault="00A13C07" w:rsidP="00A13C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A13C07" w:rsidRPr="00C944C9" w:rsidRDefault="00A13C07" w:rsidP="00A13C0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учебного предмета </w:t>
      </w: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«Литературное чтение на родном (чеченском) языке»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обучающихся 2-4 классов</w:t>
      </w:r>
    </w:p>
    <w:p w:rsidR="00A13C07" w:rsidRDefault="00A13C07" w:rsidP="00A13C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C07" w:rsidRDefault="00A13C07" w:rsidP="00A13C07">
      <w:pPr>
        <w:spacing w:after="0" w:line="276" w:lineRule="auto"/>
        <w:ind w:left="1560" w:right="6" w:hanging="170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Нижний-Нойбер,2023</w:t>
      </w:r>
    </w:p>
    <w:p w:rsidR="00A13C07" w:rsidRDefault="00A13C07" w:rsidP="00A13C07">
      <w:pPr>
        <w:tabs>
          <w:tab w:val="left" w:pos="1134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A13C07" w:rsidRDefault="00A13C07" w:rsidP="00A13C07">
      <w:pPr>
        <w:tabs>
          <w:tab w:val="left" w:pos="1134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392892" w:rsidRPr="00392892" w:rsidRDefault="00392892" w:rsidP="00A13C07">
      <w:pPr>
        <w:tabs>
          <w:tab w:val="left" w:pos="1134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>Рабочая программа по учебному предмету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left="94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    «Литературное чтение на родном (чеченском) языке»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left="94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392892" w:rsidRPr="00392892" w:rsidRDefault="00392892" w:rsidP="0039289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Предметная область «Родной язык и литературное чтение на родном языке») (далее соответственно – программа по литературному чтению на родном (чеченском) языке, литературное чтение на родном (чеченском) языке) 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по литературному чтению на родном (чеченском) языке и общее тематическое планирование. </w:t>
      </w:r>
    </w:p>
    <w:p w:rsidR="00392892" w:rsidRPr="00392892" w:rsidRDefault="00392892" w:rsidP="0039289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Общее число часов, для изучения русского языка, определяется учебным планом ООП НОО и может корректироваться на начало учебного года по решению педагогического совета.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Содержание обучения в 1 классе.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Мир вокруг нас.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Государственная и национальная символика (гимн, герб).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Цвета. Светофор.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 школе.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Мир природы (домашние и хищные животные, птицы, насекомые, деревья, овощи, фрукты). 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Дни недели.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Дорожная азбука.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Стихи, считалки, загадки о буквах чеченского алфавита.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Устное народное творчество.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Аганан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иллеш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(Колыбельные песни).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Чехкааларш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(Скороговорки).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Дагардарш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(Считалки).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Кицанаш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(Пословицы).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ХӀетал-металш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(Загадки).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Чеченские народные сказки: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БухӀанан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маьлхан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къовсам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(«Спор совы и солнца»),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Цхьогаллий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наллий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(«Лиса и кабан»),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Кхо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газа-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гуьзиг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(«Три козлёнка»),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Цхьогалан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бекхам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(«Возмездие лисы»),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ЖӀаьлий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боргӀаллий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» («Курица и собака»), «Зуй,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пхьагаллий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(«Заяц и ёж»).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Наша Родина.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Аболханов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Соьлжа-ГӀала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(«город Грозный»).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Наши герои.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Тексты о героях: Ахмат-Хаджи Кадыров,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Ханпаша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Нурадилов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Наши писатели.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Ж.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Махмаев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Хаал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шуна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(«Знали бы вы»).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М.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Кибиев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ГӀоза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даха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(«Живите счастливо»).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Кагерманов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«Жима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дахка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(«Маленькая мышь»).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Х-А.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Берсанов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Аьхке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(«Лето»),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Хохийн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хас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(«Грядка лука»),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Барза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Борзик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М. Алиев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Пхьар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(«Мастер»),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Ирча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йоза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(«Безобразный почерк»).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Литература других народов.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Л. Толстой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ДоттагӀалла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(«Дружба») (перевод Ш.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Тазуева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Стихотворения.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Ж.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Махмаев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Делалой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вай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(«Давай, ребята, посмеёмся!»).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А-Х.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Хатуев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Зингат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(«Муравей»).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Демеев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Малонче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(«Лодырю»).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С. Эдилов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ГӀан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(«Сон»).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Рассказы.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Ж.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Махмаев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«Де,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буьйса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(«День, ночь»), «Дайна де» («Утраченный день»).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Солтаханов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Беркат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(«Благо»).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Содержание обучения во 2 классе.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В природе лето, осень.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Солтаханов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Аьхке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дагалацар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(«Воспоминания о лете»).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Мациев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ЧIерий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дахар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(«На рыбалке»),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ДогIа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дар» («Дождь»).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Хасаров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Гуьйренан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тидамаш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(«Приметы осени»).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Демеев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ГIа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(«Листок»).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В. Бианки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Чен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кIорнеш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лийчор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(«Купание медвежат») (перевод М.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Сулаева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Мамакаев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Гуьйренан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Ӏуьйре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(«Осеннее утро»).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Мир нравственности.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Дений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нанний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дика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хилар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(«Быть вежливым с родителями») (из устного народного творчества).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В. Осеева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КӀентий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(«Сыновья»),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Йоккха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стаг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(«Старушка») (перевод А. Сулейманова).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Мамакаев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«Нана» («Мать»).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Из устного народного творчества: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ЦIена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хи» («Чистая вода»),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ЦIена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хила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вай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(«Давайте станем чище»),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Харцлийна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Iу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(«Лживый пастух»),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ХIума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йаар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(«Трапеза»),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Пайхамаро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нийсонах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лаьцна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аьлларг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(«Пророк о правоте»).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А-Х.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Хатуев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ГӀиллакх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(«Нравственность»).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Дикаев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Берашка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–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сайн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доттагӀашка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(«Детям – моим друзьям»).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С-Х.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Дадаев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Къолам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(«Карандаш»).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Наше детство.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Ж.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Махмаев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Маликатан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доттагIий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» («Друзья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Маликат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Ахмадова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«Нура» («Нура»).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З.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Муталибов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Дешархойн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къийсадаларш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(«Соревнования учащихся»).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Гайсултанов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Доллучуьн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шен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хан ю» («Всему своё время»).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Абубакарова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Дешнех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ловза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(«Играй в слова»).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Наши друзья – животные.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X.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Берсанов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Бексолтин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алаша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» («Лошадь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Бексолты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Ж.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Махмаев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«Ши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кӀеза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(«Два щенка»).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Саракаев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Борзик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Борзик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ХӀорш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хӀун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ю?» («Что это такое?»).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Мамакаев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Тхан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пису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(«Наша киска»),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Акхарой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долчохь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 гостях у зверушек»).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Макалов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Дехкий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дийна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муха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дисира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(«Как убереглись мыши»).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Тапалаева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proofErr w:type="gram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Массарна</w:t>
      </w:r>
      <w:proofErr w:type="spellEnd"/>
      <w:proofErr w:type="gram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 дерг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ловзар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(«Игра для всех»).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Труд – большая радость.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Муталибов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proofErr w:type="gram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Муьлхха</w:t>
      </w:r>
      <w:proofErr w:type="spellEnd"/>
      <w:proofErr w:type="gram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болх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оьшуш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бу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(«Всякий труд почётен»).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Ж.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Махмаев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Маликат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Маликат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Гайсултанов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Пхьола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(«Мастерство»).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Кагерманов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Говзанчаш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(«Мастера»).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X.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Ошаев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«Ши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накъост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(«Два товарища»).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Г. Балл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Цхьана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меттехь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ца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соцу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мало» («Лень не стоит на месте»).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Зима.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Мамакаев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Ӏа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(«Зима»).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Мамакаев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Керла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шо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(«Новый год»).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Кусаев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Iаьнан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оьгIазло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(«Проказы зимы»).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Ж.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Махмаев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Салазаш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хахкар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(«Катание на санках»).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Саракаев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Дарц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(«Метель»),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ХIара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маца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хуьлу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?» («Когда это бывает?»).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Кагерманов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ГIура-дада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(«Дед Мороз»).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Наша Родина.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Кусаев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Нефтах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хIун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йоккху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?» («Что делают из нефти?»), «Сан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гIала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(«Мой город»),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Хиш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(«Реки»),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Вайн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хиш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чохь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хуьлу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чIерий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(«Рыба, которая водится в наших реках»).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Ж.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Махмаев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Машар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(«Мир»).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Весна, весна пришла!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Сатуев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Вайн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бераш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(«Наши дети»).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Л. Толстой,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БIаьсте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(«Весна») (перевод Ш.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Тазуева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Саракаев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ХӀун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ю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иза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?» («Что это такое?»).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Гайсултанов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БIаьста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хьуьнхахь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(«Весной в лесу»).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Кагерманов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Алкханчаш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(«Скворцы»).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В. Бианки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Пхьагал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дитта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тIехь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(«Заяц на дереве») (перевод М.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Сулаева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Кусаев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«Муха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дIадогIа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деза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синтар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(«Как нужно сажать деревца»).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Кагерманов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gram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</w:t>
      </w:r>
      <w:proofErr w:type="gram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воьду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(«И я иду»).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Н. Носов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Хорсамах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лаьцна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(«О репке») (перевод А.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Кусаева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Устное народное творчество.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Нохчийн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иллеш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(Чеченские песни).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Эшарш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(Песни).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Берийн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ловзарш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(Детские игры). Детская игра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Цициггий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дахкий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(«Кошки-мышки»).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Кицанаш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(Пословицы).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ХIетал-металш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(Загадки).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Чехкааларш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(Скороговорки).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Дагардарш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(Считалки).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Чеченские народные сказки: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Майра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пхьагал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(«Храбрый заяц»),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Цаьпцалггий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зингаттий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(«Кузнечик и муравей»), «Газа-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гуьзалггий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сира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борззий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» («Коза и серый волк»), «Зуй,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пхьагаллий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(«Ёжик и заяц»),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Борззий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цхьогаллий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ломмий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(«Волк, лиса и лев»),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Цхьогаллий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пхьагаллий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(«Лиса и заяц»).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Содержание обучения в 3 классе.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Вестники Родины.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А. Сулейманов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Даймахкана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вайн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халкъана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…» («Родине, нашему народу»).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Арсанукаев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БIешерийн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къийсамехь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…» («В столетней борьбе…»).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Лето и осень.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Арсанукаев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Аьхкенан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Iуьйре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(«Летнее утро»).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Сулаев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ДогIа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деанчул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тIаьхьа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…» («После дождя…»).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Кагерманов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Аьхке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(«Лето»),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ГIаргIулеш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proofErr w:type="gram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хабарш</w:t>
      </w:r>
      <w:proofErr w:type="spellEnd"/>
      <w:proofErr w:type="gram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дуьйцуш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(«Журавли»).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Муталибов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«Оха </w:t>
      </w:r>
      <w:proofErr w:type="spellStart"/>
      <w:proofErr w:type="gram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болх</w:t>
      </w:r>
      <w:proofErr w:type="spellEnd"/>
      <w:proofErr w:type="gram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деша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доьшу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(«Мы работаем и учимся»).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Ж.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Махмаев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Мангалкомарш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(«Ежевика»).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Хасаев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Комаьрша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хьун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(«Щедрый лес»),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Гуьйре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тIекхочуш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(«Осень наступает»).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Х. Осмиев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Гуьйре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(«Осень»).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Х. Эдилов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Гуьйре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(«Осень»).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Гайсултанов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Стоьмийн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бешахь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 саду»).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Мамакаев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Гуьйренан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суьрташ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(«Картины осени»).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Наша Родина.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Аболханов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Вайн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республика» («Наша республика»).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Кагерманов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«Сан Кавказ» («Мой Кавказ»).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Ш. Рашидов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Даймахке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безам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(«Любовь к Родине»).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Охрана природы – это охрана Родины.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М. Пришвин «Сан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Даймохк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(«Моя Родина») (перевод А.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Кусаева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Р. Ахматова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Эвлахь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 селе»).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Хасаев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«Бен» («Гнездо»),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Бохам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(«Беда»).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Саракаев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Асвадан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адамалла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» («Человечность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Асвада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Гайсултанов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Экскурси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(«Экскурсия»).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Детская жизнь.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Саракаев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Тхойшинна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эсий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дажо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лаьа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(«Мы хотим пасти телят»),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ЖIов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морзаххий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херх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схьаоьций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(«Взяв молоток, пилу»).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Ж.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Махмаев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«Коран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ангали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(«Оконное стекло»).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Гайсултанов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ЯрагIи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Яраги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Уггар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мехалниг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(«Самое дорогое»).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Чантиев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Стенна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вара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Мурад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гIайгIане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» («Чем был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Мурад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озабочен»).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Муталибов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Мустапан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каранаш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» («Рукавицы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Мустапы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Кагерманов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МазлагIехь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(«На пасеке»).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Славим Родину трудом.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Сулаев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Лаьттана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гергахь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вешан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декхарш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(«Долг пред землёй»).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Нашхоев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Соьга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proofErr w:type="gram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юха</w:t>
      </w:r>
      <w:proofErr w:type="spellEnd"/>
      <w:proofErr w:type="gram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 хабар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дийцало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(«Я снова могу говорить»).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Арсанукаев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«Сан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йиша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(«Моя сестра»).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gram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Сох</w:t>
      </w:r>
      <w:proofErr w:type="gram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хир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ву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гIишлоярхо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(«Я тоже буду строителем»).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Ахмадов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Асарахь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(«На прополке»).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Зима.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Сулаев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Лайн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чимаш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(«Снежинки»),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дулуш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(«Перед зимой»).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Хасаев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Хьуьнхахь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Ia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(«Зима в лесу»).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Ж.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Махмаев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«Ло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деана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(«Снег выпал»).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Кагерманов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Iаьнан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хьаша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(«Гость зимы»).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Мамакаев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Ia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(«Зима»).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Гайсултанов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Цергков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(«Щербинка»).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Ш. Рашидов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Iай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(«Зимой»).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Саракаев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Дуьххьарлера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хьуьнар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(«Первый поступок»).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Арсанукаев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Iаьнан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суьйре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(«Зимний вечер»).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Чантиев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proofErr w:type="gram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Iаьнан</w:t>
      </w:r>
      <w:proofErr w:type="spellEnd"/>
      <w:proofErr w:type="gram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аьхкенан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хилла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къовсам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(«Спор лета и зимы»).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Весна идёт, весна идёт!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Сулаев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БIаьстенца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дека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лаьттан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зевне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илли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(«Весенняя песня»),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БIаьсте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(«Весна»).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Гайсултанов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БIаьсте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тIейогIуш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(«Перед весной»).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Мамакаев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БIаьстенан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юьхь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(«Начало весны»).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Б. Саидов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БорхIалгIа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март» («Восьмое марта»).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Саракаев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«Мамина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совгIат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(«Подарок маме»).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Хасаев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Хьуьнан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акхарой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бIаьста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(«Лесные звери весной»),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Зевне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хьеший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(«Звонкие гости»).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Сатуев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Баьсте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йогIу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(«Весна идёт»). Х.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Сатуев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БIаьстенан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догIа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(«Весенний дождь»).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Гайсултанов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Iалам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хаздан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деза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(«Природу надо украшать»).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Д.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Кагерманов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Арахь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(«На улице»).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Устное народное творчество.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Туьйранаш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шира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дийцарш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(Сказки, предания).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Сказки «Бабин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ЧIирдиг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Чирдиг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Бабушки»),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Бекхам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» («Возмездие»), «Тешам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боцу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лулахой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(«Ненадёжные соседи»).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Содержание обучения в 4 классе.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Картины милой природы.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Хасаев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Беркате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аьхке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(«Благодатное лето»),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Шийла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Iуьйре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(«Холодное утро»).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З. Сулейманова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Аьхкенан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сурт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(«Картина лета»).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Мамакаев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Дагалецамаш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(«Воспоминания»).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Мамакаев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Гуьйре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(«Осень»).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Окуев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Гуьйре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(«Осень»).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 Наше прошлое.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Из устного народного творчества: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Таймин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Биболатан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илли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Илли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о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Биболате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Таймиеве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Эла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Мусостий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Адин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Сурхой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» («Князь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Мусост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Адин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Сурхо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АстагIа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Тимар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(«Хромой Тимур»).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Гайсултанов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Юург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ца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хилча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(«Когда есть нечего»).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Сказка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Къонаха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хьанах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олу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(«Кого можно назвать молодцем») (из устного народного творчества).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 Чечня – моя республика.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В. Баширов «Сан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хьоме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Нохчийчоь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(«Чечня моя родная»).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Ахмадова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А. Алиев,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Декалахь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сан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илли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(«Звени, моя песня»).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Яшуркаев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«Пасха» («Пасха»).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Ахмадов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Нохчийн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хиш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(«Чеченские реки»).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 Нас зовут сказки.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Сказка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Муьлха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йоккха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хилла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(«Что больше») (из устного народного творчества).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Чантиев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Хьекъал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тоьлла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(«Победил ум»).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Дадуев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Мара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бойна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Салман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Салман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со сломанным носом»).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Из устного народного творчества (сказки):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Къоьллал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хьекъал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тоьлла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(«Разум, победивший нищету»),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Хьекъал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долу </w:t>
      </w:r>
      <w:proofErr w:type="spellStart"/>
      <w:proofErr w:type="gram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йоI</w:t>
      </w:r>
      <w:proofErr w:type="spellEnd"/>
      <w:proofErr w:type="gram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кхиэлахо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а» («Умная девочка и судья»),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Хьекъал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долу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воккха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стаг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къиза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эла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а» («Мудрый старец и жестокий князь»),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ОххӀай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(«Ах!»),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Махана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аьлла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баркалла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(«Спасибо, сказанное ветру»).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Гайсултанов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Дашо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бIараш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(«Золотые орешки»).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Наши знаменитые писатели.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Бадуев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«Со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кхин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хьуна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декар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дац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(«Я не буду больше петь тебе»).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Мамакаев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Хьуьнхахь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 лесу»).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А.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Мамакаев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Даймохк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(«Отчизна»).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Гайсултанов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Диканиг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(«Хороший»).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Из устного народного творчества (сказки):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Дуьйлало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(«Давайте, пройдёмся»),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Цунна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хIунда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хаьа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proofErr w:type="gram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дерриг</w:t>
      </w:r>
      <w:proofErr w:type="spellEnd"/>
      <w:proofErr w:type="gram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а» («А почему он всё знает»).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Х. Эдилов «Ло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догIуш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(«Во время снегопада»).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 Во время великих испытаний.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Саракаев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Синтем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боцу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денош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(«Беспокойные дни»).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Зайнутдинов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КIентан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дуьхьа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(«Ради сына»).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Ахмадов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Баьпкан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юьхк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(«Кусок хлеба»).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 Работай. Живи во благо народа.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Гайсултанов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Вухаверза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йиш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яц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(«Возвращаться нельзя»),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СовгIаташ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(«Подарки»),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ЧIегIардиган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бен» («Гнездо ласточки»).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Берсанов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«Жима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Зарет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» («Маленькая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Зарет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Гацаев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ЭхI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хьо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мерза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илли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(«Ах, ты сладкая песня»).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Джамалханов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«8-гIа март» («Восьмое марта»).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Ш. Рашидов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суна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гечделахь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(«Ты меня прости»).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А. 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Мамакаев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БIаьстенан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Iуьйре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(«Утро весны»).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З. Сулейманова «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Зу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хелхайолу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 («Танцует ёжик»).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 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Планируемые результаты освоения программы по литературному чтению на родном (чеченском) языке на уровне начального общего образования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 В результате изучения литературного чтения на родном (чеченском) языке на уровне начального общего образования у обучающегося будут сформированы следующие личностные результаты: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1) гражданско-патриотического воспитания: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становление ценностного отношения к своей Родине – России, в том числе через изучение родного языка и родной литературы, являющихся частью истории и культуры страны;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проявление уважения к традициям и культуре своего и других народов в процессе восприятия и анализа художественных произведений и творчества народов России;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осознание своей этнокультурной и российской гражданской идентичности;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сопричастность к прошлому, настоящему и будущему родного края, в том числе при работе с художественными произведениями;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уважительное отношение к другим народам многонациональной России;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2) духовно-нравственного воспитания: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проявление сопереживания, уважения и доброжелательности (в том числе с использованием языковых средств для выражения своего состояния и чувств);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3) эстетического воспитания: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стремление к самовыражению в разных видах художественной деятельности;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4) физического воспитания, формирования культуры здоровья и эмоционального благополучия: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соблюдение правил безопасного поиска в информационной среде дополнительной информации, в том числе на уроках литературного чтения на родном (чеченском) языке;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5) трудового воспитания: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художественных произведений);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6) экологического воспитания: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бережное отношение к природе посредством примеров из художественных произведений;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неприятие действий, приносящих вред природе;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7) ценности научного познания: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потребность в самостоятельной читательской деятельности, саморазвитии средствами чеченской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 В результате изучения литературного чтения на родном (чеченском) языке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объединять части объекта, объекты (тексты) по заданному признаку;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определять существенный признак для классификации, классифицировать произведения по темам, жанрам;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 помощью учителя формулировать цель;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выполнять по предложенному плану проектное задание;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формулировать выводы и подкреплять их доказательствами на основе результатов проведённого анализа текста (классификации, сравнения, исследования);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прогнозировать возможное развитие процессов, событий и их последствия в аналогичных или сходных ситуациях.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 У обучающегося будут </w:t>
      </w:r>
      <w:r w:rsidRPr="0039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сформированы умения </w:t>
      </w: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работать с информацией как часть познавательных универсальных учебных действий: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выбирать источник получения информации: словарь, справочник;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распознавать достоверную и недостоверную информацию самостоятельно или на основании предложенного учителем способа ее проверки (с помощью словарей, справочников);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соблюдать с помощью взрослых (учителей, родителей и (или) законных представителей) правила информационной безопасности при поиске информации в Интернете;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 У обучающегося будут </w:t>
      </w:r>
      <w:r w:rsidRPr="0039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сформированы умения </w:t>
      </w: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общения как часть коммуникативных универсальных учебных действий: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проявлять уважительное отношение к собеседнику, соблюдать правила ведения диалога и дискуссии;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признавать возможность существования разных точек зрения;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корректно и аргументированно высказывать своё мнение;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строить речевое высказывание в соответствии с поставленной задачей;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создавать устные (описание, рассуждение, повествование) и письменные (повествование) тексты;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подготавливать небольшие публичные выступления; 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подбирать иллюстративный материал (рисунки, фото, плакаты) к тексту выступления.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У обучающегося будут </w:t>
      </w:r>
      <w:r w:rsidRPr="0039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сформированы умения </w:t>
      </w: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самоорганизации как части регулятивных универсальных учебных действий: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планировать действия по решению учебной задачи для получения результата;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выстраивать последовательность выбранных действий.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 У обучающегося будут </w:t>
      </w:r>
      <w:r w:rsidRPr="0039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сформированы умения </w:t>
      </w: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самоконтроля как части регулятивных универсальных учебных действий: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устанавливать причины успеха или неудач учебной деятельности;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корректировать свои учебные действия для преодоления речевых ошибок.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 xml:space="preserve">  У обучающегося будут </w:t>
      </w:r>
      <w:r w:rsidRPr="0039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сформированы умения </w:t>
      </w: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совместной деятельности: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 и результат совместной работы);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проявлять готовность руководить, выполнять поручения, подчиняться;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ответственно выполнять свою часть работы;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оценивать свой вклад в общий результат;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выполнять совместные проектные задания по литературному чтению на родном (чеченском) языке с использованием предложенного образца.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 Предметные результаты изучения литературного чтения на родном (чеченском) языке. К концу обучения в 1 классе обучающийся научится: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владеть элементарными приёмами интерпретации произведений чеченской литературы;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использовать словарь учебника для получения дополнительной информации о значении слова;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читать наизусть стихотворные произведения по собственному выбору;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читать вслух плавно, безотрывно по слогам и целыми словами, учитывая индивидуальный темп чтения; 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понимать содержание коротких произведений, воспринятых на слух, а также прочитанных в классе, выделять в них основные логические части;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читать про себя маркированные места текста, осознавая смысл прочитанного;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рассказывать наизусть 3–4 стихотворения разных авторов;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находить нужное произведение в книге, ориентируясь на «Содержание», «Оглавление»;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задавать вопросы по тексту произведения и отвечать на вопросы, используя текст;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отличать прозаическое произведение от стихотворного;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различать малые жанры фольклора: загадку, считалку, скороговорку, пословицу, колыбельную песню;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находить средства художественной выразительности в тексте (повтор; уменьшительно-ласкательная форма слов, восклицательный и вопросительный знаки, рифмы);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различать сюжетно-композиционные особенности сказок;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понимать содержание прочитанного; осознанно выбирать интонацию, темп чтения и необходимые паузы в соответствии с особенностями текста;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читать художественное произведение (его фрагменты) по ролям и по цепочке;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находить иллюстрации, подходящие к конкретным текстам, сравнивать тексты и иллюстрации;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подбирать к произведениям репродукции картин, музыку, соответствующую идее произведения.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 </w:t>
      </w: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Предметные результаты изучения литературного чтения на родном (чеченском) языке. К концу обучения во 2 классе обучающийся научится: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ориентироваться в нравственном содержании прочитанного, соотносить поступки героев с нравственными нормами;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художественных и учебных текстов;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обогащать собственный круг чтения;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соотносить впечатления от прочитанных и прослушанных произведений с впечатлениями от других видов искусства;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читать целыми словами вслух, постепенно увеличивая скорость чтения в соответствии с индивидуальными возможностями;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читать про себя в процессе первичного ознакомительного чтения, выборочного чтения и повторного изучающего чтения;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строить короткое монологическое высказывание: краткий и развёрнутый ответ на вопрос учителя;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слушать собеседника (учителя и других обучающихся): не повторять уже прозвучавший ответ, дополнять чужой ответ новым содержанием;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называть имена 2–3 классиков чеченской литературы;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называть имена 2–3 современных писателей (поэтов);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перечислять названия произведений и коротко пересказывать их содержание;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перечислять названия произведений любимого автора и коротко пересказывать их содержание;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определять тему и выделять главную мысль произведения (с помощью учителя);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оценивать и характеризовать героев произведения (их имена, портреты, речь) и их поступки;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пользоваться толковым словарём для определения значений слов;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развивать навыки </w:t>
      </w:r>
      <w:proofErr w:type="spellStart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аудирования</w:t>
      </w:r>
      <w:proofErr w:type="spellEnd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на основе целенаправленного восприятия текста, который читает учитель;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устно выражать своё отношение к содержанию прочитанного;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читать наизусть 6–8 стихотворений разных авторов (по выбору);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пересказывать текст небольшого объёма;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задавать вопросы по тексту произведения и отвечать на вопросы;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различать сказку и рассказ;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понимать, в чем особенность поэтического восприятия мира;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находить, что поэтическое мировосприятие может быть выражено не только в стихотворных текстах, но и в прозе;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понимать содержание прочитанного;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осознанно выбирать интонацию, темп чтения и необходимые паузы в соответствии с особенностями текста;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читать художественное произведение по ролям и по цепочке;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читать выразительно поэтические и прозаические произведения;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рассматривать иллюстрации в учебнике и сравнивать их с художественными текстами;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устно делиться своими личными впечатлениями и наблюдениями.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bookmarkStart w:id="1" w:name="_Toc115684423"/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 </w:t>
      </w:r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Предметные результаты изучения литературного чтения на родном (чеченском) языке. К концу обучения в 3 классе обучающийся научится:</w:t>
      </w:r>
    </w:p>
    <w:bookmarkEnd w:id="1"/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осознавать коммуникативно-эстетические возможности чеченского языка на основе изучения произведений чеченской литературы;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давать и обосновывать нравственную оценку поступков героев;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пользоваться справочными источниками для понимания текста и получения дополнительной информации;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читать правильно и выразительно целыми словами вслух, учитывая индивидуальный темп чтения;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читать про себя в процессе первичного ознакомительного чтения, повторного просмотрового чтения, выборочного и повторного изучающего чтения;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рассказывать о любимом литературном герое;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выявлять авторское отношение к герою;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характеризовать героев произведений; сравнивать характеры героев разных произведений;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ориентироваться в книге по её элементам (автор, название, страница «Содержание», иллюстрации);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выполнять</w:t>
      </w: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самостоятельный выбор книги и определять содержание книги по её элементам;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самостоятельно читать выбранные книги;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высказывать оценочные суждения о героях прочитанных произведений;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самостоятельно работать со словарями;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различать сказку и рассказ;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понимать развитие сказки о животных;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находить подвижность границ между жанрами литературы и фольклора (рассказ может включать элементы сказки, волшебная сказка – элементы сказки о животных);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находить «бродячие» сюжеты («бродячие сказочные истории») в сказках разных народов мира;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понимать содержание прочитанного; 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осознанно выбирать интонацию, темп чтения и необходимые паузы в соответствии с особенностями текста;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принимать участие в инсценировке (разыгрывании по ролям) крупных диалоговых фрагментов литературных текстов;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читать вслух стихотворный и прозаический тексты;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различать сказку о животных и волшебную сказку;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определять особенности волшебной сказки;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2" w:name="_Toc115684424"/>
      <w:r w:rsidRPr="00392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 Предметные результаты изучения литературного чтения на родном (чеченском) языке. К концу обучения в 4 классе обучающийся научится:</w:t>
      </w:r>
    </w:p>
    <w:bookmarkEnd w:id="2"/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осознавать значимость чтения чеченской литературы для личного развития, для культурной самоидентификации;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определять позиции героев художественного текста, позицию автора художественного текста;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 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составлять устный рассказ на основе прочитанных произведений с учётом коммуникативной задачи (для разных адресатов);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самостоятельно выбирать интересующую литературу, формировать и обогащать собственный круг чтения;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пользоваться справочными источниками для понимания текста и получения дополнительной информации;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читать про себя в процессе ознакомительного, просмотрового чтения, выборочного и изучающего чтения;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представлять содержание основных литературных произведений, изученных в классе, указывать их авторов и названия;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характеризовать героев произведений, сравнивать характеры героев одного и разных произведений, выявлять авторское отношение к герою;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читать наизусть стихотворные произведения или отрывки из них, спокойно воспринимать замечания и критику других обучающихся по поводу своей манеры чтения;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обосновывать своё высказывание о литературном произведении или герое, подтверждать его фрагментами или отдельными строчками из произведения;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ориентироваться в книге по её элементам (автор, название, титульный лист, страница «Содержание» или «Оглавление», аннотация, иллюстрации);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составлять аннотацию на отдельное произведение и на сборники произведений;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выполнять</w:t>
      </w: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высказывать оценочные суждения о героях прочитанных произведений и тактично воспринимать мнения других обучающихся;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самостоятельно работать с разными источниками информации (включая словари и справочники разного направления);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представлять основной вектор движения художественной культуры: от народного творчества к авторским формам;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отличать народные произведения от авторских;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отслеживать особенности мифологического восприятия мира в сказках народов мира, чеченских и русских народных сказках;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находить связь смысла стихотворения с избранной поэтом стихотворной формой (на примере классической и современной поэзии);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понимать роль творческой биографии писателя (поэта, художника) в создании художественного произведения;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читать вслух стихотворный и прозаический тексты;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обсуждать с одноклассниками литературные, живописные и музыкальные произведения с точки зрения выраженных в них мыслей, чувств и переживаний;</w:t>
      </w:r>
    </w:p>
    <w:p w:rsidR="00392892" w:rsidRPr="00392892" w:rsidRDefault="00392892" w:rsidP="00392892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9289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392892" w:rsidRPr="00392892" w:rsidRDefault="00392892" w:rsidP="0039289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392892" w:rsidRPr="00392892" w:rsidRDefault="00392892" w:rsidP="00392892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2892">
        <w:rPr>
          <w:rFonts w:ascii="Times New Roman" w:eastAsia="Calibri" w:hAnsi="Times New Roman" w:cs="Times New Roman"/>
          <w:b/>
          <w:sz w:val="28"/>
          <w:szCs w:val="24"/>
        </w:rPr>
        <w:t>Тематическое планирование учебного предмета «Литературное чтение на родном (чеченском) языке»</w:t>
      </w:r>
    </w:p>
    <w:p w:rsidR="00392892" w:rsidRPr="00392892" w:rsidRDefault="00392892" w:rsidP="00392892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4"/>
          <w:szCs w:val="24"/>
        </w:rPr>
      </w:pPr>
    </w:p>
    <w:p w:rsidR="00392892" w:rsidRPr="00392892" w:rsidRDefault="00392892" w:rsidP="0039289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/>
          <w:sz w:val="28"/>
          <w:szCs w:val="24"/>
        </w:rPr>
      </w:pPr>
      <w:r w:rsidRPr="00392892">
        <w:rPr>
          <w:rFonts w:ascii="Times New Roman" w:eastAsia="SchoolBookSanPin" w:hAnsi="Times New Roman" w:cs="Times New Roman"/>
          <w:i/>
          <w:sz w:val="28"/>
          <w:szCs w:val="24"/>
        </w:rPr>
        <w:t>*</w:t>
      </w:r>
      <w:r w:rsidRPr="00392892">
        <w:rPr>
          <w:rFonts w:ascii="Times New Roman" w:eastAsia="SchoolBookSanPin" w:hAnsi="Times New Roman" w:cs="Times New Roman"/>
          <w:sz w:val="28"/>
          <w:szCs w:val="24"/>
        </w:rPr>
        <w:t xml:space="preserve"> </w:t>
      </w:r>
      <w:r w:rsidRPr="00392892">
        <w:rPr>
          <w:rFonts w:ascii="Times New Roman" w:eastAsia="SchoolBookSanPin" w:hAnsi="Times New Roman" w:cs="Times New Roman"/>
          <w:i/>
          <w:sz w:val="28"/>
          <w:szCs w:val="24"/>
        </w:rPr>
        <w:t>Тематическое планирование выстроено по содержанию ФОП НОО и внесены под соответствующими пунктами в федеральной образовательной программе начального общего образования.</w:t>
      </w:r>
    </w:p>
    <w:p w:rsidR="00392892" w:rsidRPr="00392892" w:rsidRDefault="00392892" w:rsidP="0039289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  <w:r w:rsidRPr="00392892">
        <w:rPr>
          <w:rFonts w:ascii="Times New Roman" w:eastAsia="SchoolBookSanPin" w:hAnsi="Times New Roman" w:cs="Times New Roman"/>
          <w:sz w:val="28"/>
          <w:szCs w:val="24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392892">
        <w:rPr>
          <w:rFonts w:ascii="Times New Roman" w:eastAsia="SchoolBookSanPin" w:hAnsi="Times New Roman" w:cs="Times New Roman"/>
          <w:b/>
          <w:sz w:val="28"/>
          <w:szCs w:val="24"/>
        </w:rPr>
        <w:t>«рабочей программе учителя»</w:t>
      </w:r>
      <w:r w:rsidRPr="00392892">
        <w:rPr>
          <w:rFonts w:ascii="Times New Roman" w:eastAsia="SchoolBookSanPin" w:hAnsi="Times New Roman" w:cs="Times New Roman"/>
          <w:sz w:val="28"/>
          <w:szCs w:val="24"/>
        </w:rPr>
        <w:t xml:space="preserve"> на основании распределённых часов по учебному плану на текущий учебный год.</w:t>
      </w:r>
    </w:p>
    <w:p w:rsidR="00392892" w:rsidRPr="00392892" w:rsidRDefault="00392892" w:rsidP="0039289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  <w:r w:rsidRPr="00392892">
        <w:rPr>
          <w:rFonts w:ascii="Times New Roman" w:eastAsia="SchoolBookSanPin" w:hAnsi="Times New Roman" w:cs="Times New Roman"/>
          <w:sz w:val="28"/>
          <w:szCs w:val="24"/>
        </w:rPr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ФГОС НОО и включает в себя следующие структурные компоненты:</w:t>
      </w:r>
    </w:p>
    <w:p w:rsidR="00392892" w:rsidRPr="00392892" w:rsidRDefault="00392892" w:rsidP="00392892">
      <w:pPr>
        <w:rPr>
          <w:rFonts w:ascii="Calibri" w:eastAsia="Calibri" w:hAnsi="Calibri" w:cs="Times New Roman"/>
          <w:sz w:val="24"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392892" w:rsidRPr="00392892" w:rsidTr="00AC26FC">
        <w:trPr>
          <w:trHeight w:val="575"/>
        </w:trPr>
        <w:tc>
          <w:tcPr>
            <w:tcW w:w="993" w:type="dxa"/>
          </w:tcPr>
          <w:p w:rsidR="00392892" w:rsidRPr="00392892" w:rsidRDefault="00392892" w:rsidP="00392892">
            <w:pPr>
              <w:ind w:left="142" w:right="354" w:firstLine="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92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Pr="00392892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392892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94" w:type="dxa"/>
          </w:tcPr>
          <w:p w:rsidR="00392892" w:rsidRPr="00392892" w:rsidRDefault="00392892" w:rsidP="00392892">
            <w:pPr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92892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392892" w:rsidRPr="00392892" w:rsidRDefault="00392892" w:rsidP="00392892">
            <w:pPr>
              <w:ind w:left="142" w:right="27" w:hanging="7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92892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392892" w:rsidRPr="00392892" w:rsidRDefault="00392892" w:rsidP="00392892">
            <w:pPr>
              <w:ind w:left="142" w:right="27" w:hanging="72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39289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Э(Ц)ОР </w:t>
            </w:r>
          </w:p>
        </w:tc>
      </w:tr>
      <w:tr w:rsidR="00392892" w:rsidRPr="00392892" w:rsidTr="00AC26FC">
        <w:trPr>
          <w:trHeight w:val="2227"/>
        </w:trPr>
        <w:tc>
          <w:tcPr>
            <w:tcW w:w="993" w:type="dxa"/>
          </w:tcPr>
          <w:p w:rsidR="00392892" w:rsidRPr="00392892" w:rsidRDefault="00392892" w:rsidP="00392892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92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392892" w:rsidRPr="00392892" w:rsidRDefault="00392892" w:rsidP="00392892">
            <w:pPr>
              <w:ind w:right="140" w:firstLine="223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149.6. Содержание обучения в 1 классе.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149.6.1. Мир вокруг нас.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149.6.2. Дорожная азбука.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149.6.3. Устное народное творчество.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149.6.4. Наша Родина.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149.6.5. Наши герои.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149.6.6. Наши писатели.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149.6.7. Литература других народов.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149.6.8. Стихотворения.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149.6.9. Рассказы.</w:t>
            </w:r>
          </w:p>
        </w:tc>
        <w:tc>
          <w:tcPr>
            <w:tcW w:w="2126" w:type="dxa"/>
            <w:vMerge w:val="restart"/>
          </w:tcPr>
          <w:p w:rsidR="00392892" w:rsidRPr="00392892" w:rsidRDefault="00392892" w:rsidP="00392892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392892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 xml:space="preserve">Часы на каждую тему распределяются учителем-предметником в зависимости от нагрузки по учебному плану на текущий учебный </w:t>
            </w:r>
            <w:r w:rsidRPr="00392892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>год в рабочей программе учителя</w:t>
            </w:r>
          </w:p>
        </w:tc>
        <w:tc>
          <w:tcPr>
            <w:tcW w:w="2126" w:type="dxa"/>
            <w:vMerge w:val="restart"/>
          </w:tcPr>
          <w:p w:rsidR="00392892" w:rsidRPr="00392892" w:rsidRDefault="00392892" w:rsidP="00392892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392892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392892" w:rsidRPr="00392892" w:rsidRDefault="00392892" w:rsidP="00392892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392892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 xml:space="preserve">учебно-методических материалов </w:t>
            </w:r>
            <w:r w:rsidRPr="00392892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>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392892" w:rsidRPr="00392892" w:rsidTr="00AC26FC">
        <w:trPr>
          <w:trHeight w:val="2733"/>
        </w:trPr>
        <w:tc>
          <w:tcPr>
            <w:tcW w:w="993" w:type="dxa"/>
          </w:tcPr>
          <w:p w:rsidR="00392892" w:rsidRPr="00392892" w:rsidRDefault="00392892" w:rsidP="00392892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9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394" w:type="dxa"/>
          </w:tcPr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149.7. Содержание обучения во 2 классе</w:t>
            </w: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149.7.1. В природе лето, осень.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149.7.2. Мир нравственности.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149.7.3. Наше детство.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149.7.4. Наши друзья – животные.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149.7.5. Труд – большая радость.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149.7.6. Зима.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149.7.7. Наша Родина.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149.7.8. Весна, весна пришла!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149.7.9. Устное народное творчество.</w:t>
            </w:r>
          </w:p>
        </w:tc>
        <w:tc>
          <w:tcPr>
            <w:tcW w:w="2126" w:type="dxa"/>
            <w:vMerge/>
          </w:tcPr>
          <w:p w:rsidR="00392892" w:rsidRPr="00392892" w:rsidRDefault="00392892" w:rsidP="00392892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92892" w:rsidRPr="00392892" w:rsidRDefault="00392892" w:rsidP="00392892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392892" w:rsidRPr="00392892" w:rsidTr="00AC26FC">
        <w:trPr>
          <w:trHeight w:val="2980"/>
        </w:trPr>
        <w:tc>
          <w:tcPr>
            <w:tcW w:w="993" w:type="dxa"/>
          </w:tcPr>
          <w:p w:rsidR="00392892" w:rsidRPr="00392892" w:rsidRDefault="00392892" w:rsidP="00392892">
            <w:pPr>
              <w:ind w:left="22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9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394" w:type="dxa"/>
          </w:tcPr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149.8. Содержание обучения в 3 классе</w:t>
            </w: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149.8.1. Вестники Родины.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149.8.2. Лето и осень.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149.8.3. Наша Родина.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149.8.4. Охрана природы – это охрана Родины.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149.8.5. Детская жизнь.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149.8.6. Славим Родину трудом.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149.8.7. Зима.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149.8.8. Весна идёт, весна идёт!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</w:rPr>
              <w:t xml:space="preserve">149.8.9. </w:t>
            </w:r>
            <w:proofErr w:type="spellStart"/>
            <w:r w:rsidRPr="00392892">
              <w:rPr>
                <w:rFonts w:ascii="Times New Roman" w:eastAsia="OfficinaSansBoldITC" w:hAnsi="Times New Roman"/>
                <w:sz w:val="24"/>
                <w:szCs w:val="28"/>
              </w:rPr>
              <w:t>Устное</w:t>
            </w:r>
            <w:proofErr w:type="spellEnd"/>
            <w:r w:rsidRPr="00392892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392892">
              <w:rPr>
                <w:rFonts w:ascii="Times New Roman" w:eastAsia="OfficinaSansBoldITC" w:hAnsi="Times New Roman"/>
                <w:sz w:val="24"/>
                <w:szCs w:val="28"/>
              </w:rPr>
              <w:t>народное</w:t>
            </w:r>
            <w:proofErr w:type="spellEnd"/>
            <w:r w:rsidRPr="00392892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392892">
              <w:rPr>
                <w:rFonts w:ascii="Times New Roman" w:eastAsia="OfficinaSansBoldITC" w:hAnsi="Times New Roman"/>
                <w:sz w:val="24"/>
                <w:szCs w:val="28"/>
              </w:rPr>
              <w:t>творчество</w:t>
            </w:r>
            <w:proofErr w:type="spellEnd"/>
            <w:r w:rsidRPr="00392892">
              <w:rPr>
                <w:rFonts w:ascii="Times New Roman" w:eastAsia="OfficinaSansBoldITC" w:hAnsi="Times New Roman"/>
                <w:sz w:val="24"/>
                <w:szCs w:val="28"/>
              </w:rPr>
              <w:t>.</w:t>
            </w:r>
          </w:p>
        </w:tc>
        <w:tc>
          <w:tcPr>
            <w:tcW w:w="2126" w:type="dxa"/>
            <w:vMerge w:val="restart"/>
          </w:tcPr>
          <w:p w:rsidR="00392892" w:rsidRPr="00392892" w:rsidRDefault="00392892" w:rsidP="00392892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92892" w:rsidRPr="00392892" w:rsidRDefault="00392892" w:rsidP="00392892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392892" w:rsidRPr="00392892" w:rsidTr="00AC26FC">
        <w:trPr>
          <w:trHeight w:val="2980"/>
        </w:trPr>
        <w:tc>
          <w:tcPr>
            <w:tcW w:w="993" w:type="dxa"/>
          </w:tcPr>
          <w:p w:rsidR="00392892" w:rsidRPr="00392892" w:rsidRDefault="00392892" w:rsidP="00392892">
            <w:pPr>
              <w:ind w:firstLine="22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2892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149.9. Содержание обучения в 4 классе.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149.9.1. Картины милой природы.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149.9.2. Наше прошлое.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149.9.3. Чечня – моя республика.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149.9.4. Нас зовут сказки.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149.9.5. Наши знаменитые писатели.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149.9.6. Во время великих испытаний.</w:t>
            </w:r>
          </w:p>
          <w:p w:rsidR="00392892" w:rsidRPr="00392892" w:rsidRDefault="00392892" w:rsidP="00392892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392892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149.9.7. Работай. </w:t>
            </w:r>
            <w:proofErr w:type="spellStart"/>
            <w:r w:rsidRPr="00392892">
              <w:rPr>
                <w:rFonts w:ascii="Times New Roman" w:eastAsia="OfficinaSansBoldITC" w:hAnsi="Times New Roman"/>
                <w:sz w:val="24"/>
                <w:szCs w:val="28"/>
              </w:rPr>
              <w:t>Живи</w:t>
            </w:r>
            <w:proofErr w:type="spellEnd"/>
            <w:r w:rsidRPr="00392892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392892">
              <w:rPr>
                <w:rFonts w:ascii="Times New Roman" w:eastAsia="OfficinaSansBoldITC" w:hAnsi="Times New Roman"/>
                <w:sz w:val="24"/>
                <w:szCs w:val="28"/>
              </w:rPr>
              <w:t>во</w:t>
            </w:r>
            <w:proofErr w:type="spellEnd"/>
            <w:r w:rsidRPr="00392892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392892">
              <w:rPr>
                <w:rFonts w:ascii="Times New Roman" w:eastAsia="OfficinaSansBoldITC" w:hAnsi="Times New Roman"/>
                <w:sz w:val="24"/>
                <w:szCs w:val="28"/>
              </w:rPr>
              <w:t>благо</w:t>
            </w:r>
            <w:proofErr w:type="spellEnd"/>
            <w:r w:rsidRPr="00392892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392892">
              <w:rPr>
                <w:rFonts w:ascii="Times New Roman" w:eastAsia="OfficinaSansBoldITC" w:hAnsi="Times New Roman"/>
                <w:sz w:val="24"/>
                <w:szCs w:val="28"/>
              </w:rPr>
              <w:t>народа</w:t>
            </w:r>
            <w:proofErr w:type="spellEnd"/>
            <w:r w:rsidRPr="00392892">
              <w:rPr>
                <w:rFonts w:ascii="Times New Roman" w:eastAsia="OfficinaSansBoldITC" w:hAnsi="Times New Roman"/>
                <w:sz w:val="24"/>
                <w:szCs w:val="28"/>
              </w:rPr>
              <w:t>.</w:t>
            </w:r>
          </w:p>
        </w:tc>
        <w:tc>
          <w:tcPr>
            <w:tcW w:w="2126" w:type="dxa"/>
            <w:vMerge/>
          </w:tcPr>
          <w:p w:rsidR="00392892" w:rsidRPr="00392892" w:rsidRDefault="00392892" w:rsidP="00392892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92892" w:rsidRPr="00392892" w:rsidRDefault="00392892" w:rsidP="00392892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</w:tbl>
    <w:p w:rsidR="001F6A0D" w:rsidRDefault="001F6A0D" w:rsidP="00392892">
      <w:pPr>
        <w:ind w:left="-284" w:firstLine="284"/>
      </w:pPr>
    </w:p>
    <w:sectPr w:rsidR="001F6A0D" w:rsidSect="0039289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FCB"/>
    <w:multiLevelType w:val="multilevel"/>
    <w:tmpl w:val="899ED7B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3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47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064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16D"/>
    <w:rsid w:val="001F6A0D"/>
    <w:rsid w:val="00392892"/>
    <w:rsid w:val="00A13C07"/>
    <w:rsid w:val="00E2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DB885"/>
  <w15:chartTrackingRefBased/>
  <w15:docId w15:val="{482C7FE6-C307-4D70-B7AE-5F62CE4C4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39289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5283</Words>
  <Characters>30118</Characters>
  <Application>Microsoft Office Word</Application>
  <DocSecurity>0</DocSecurity>
  <Lines>250</Lines>
  <Paragraphs>70</Paragraphs>
  <ScaleCrop>false</ScaleCrop>
  <Company/>
  <LinksUpToDate>false</LinksUpToDate>
  <CharactersWithSpaces>35331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2023-11-02T12:49:00Z</dcterms:created>
  <dcterms:modified xsi:type="dcterms:W3CDTF">2023-11-02T13:22:00Z</dcterms:modified>
</cp:coreProperties>
</file>